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A" w:rsidRPr="00F8582D" w:rsidRDefault="00275E0A" w:rsidP="00275E0A">
      <w:pPr>
        <w:rPr>
          <w:rFonts w:ascii="仿宋" w:eastAsia="仿宋" w:hAnsi="仿宋"/>
          <w:b/>
          <w:sz w:val="32"/>
          <w:szCs w:val="32"/>
        </w:rPr>
      </w:pPr>
      <w:r w:rsidRPr="00F8582D">
        <w:rPr>
          <w:rFonts w:ascii="仿宋" w:eastAsia="仿宋" w:hAnsi="仿宋" w:hint="eastAsia"/>
          <w:b/>
          <w:sz w:val="32"/>
          <w:szCs w:val="32"/>
        </w:rPr>
        <w:t>附件：中国注册会计师非执业会员登记表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58"/>
        <w:gridCol w:w="377"/>
        <w:gridCol w:w="1454"/>
        <w:gridCol w:w="2520"/>
        <w:gridCol w:w="1620"/>
        <w:gridCol w:w="3600"/>
        <w:gridCol w:w="1620"/>
        <w:gridCol w:w="1737"/>
      </w:tblGrid>
      <w:tr w:rsidR="00275E0A" w:rsidRPr="00275E0A" w:rsidTr="00275E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全科合格证号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275E0A" w:rsidRPr="00275E0A" w:rsidTr="00275E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梁建森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1989-10-26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440923198910263195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QY143000010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海南鸿</w:t>
            </w:r>
            <w:proofErr w:type="gramStart"/>
            <w:r w:rsidRPr="00F8582D">
              <w:rPr>
                <w:rFonts w:ascii="仿宋" w:eastAsia="仿宋" w:hAnsi="仿宋" w:hint="eastAsia"/>
                <w:sz w:val="24"/>
                <w:szCs w:val="24"/>
              </w:rPr>
              <w:t>晔</w:t>
            </w:r>
            <w:proofErr w:type="gramEnd"/>
            <w:r w:rsidRPr="00F8582D">
              <w:rPr>
                <w:rFonts w:ascii="仿宋" w:eastAsia="仿宋" w:hAnsi="仿宋" w:hint="eastAsia"/>
                <w:sz w:val="24"/>
                <w:szCs w:val="24"/>
              </w:rPr>
              <w:t>会计师事务所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  <w:r w:rsidRPr="00F8582D">
              <w:rPr>
                <w:rFonts w:ascii="仿宋" w:eastAsia="仿宋" w:hAnsi="仿宋" w:hint="eastAsia"/>
                <w:sz w:val="24"/>
                <w:szCs w:val="24"/>
              </w:rPr>
              <w:t>18876730936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A" w:rsidRPr="00F8582D" w:rsidRDefault="00275E0A" w:rsidP="00275E0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6372" w:rsidRDefault="000E6372">
      <w:bookmarkStart w:id="0" w:name="_GoBack"/>
      <w:bookmarkEnd w:id="0"/>
    </w:p>
    <w:sectPr w:rsidR="000E6372" w:rsidSect="00275E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55"/>
    <w:rsid w:val="000E6372"/>
    <w:rsid w:val="00275E0A"/>
    <w:rsid w:val="00290955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501A-A330-4203-85BD-F5B8D7FB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李建泰</dc:creator>
  <cp:keywords/>
  <dc:description/>
  <cp:lastModifiedBy>李建泰</cp:lastModifiedBy>
  <cp:revision>4</cp:revision>
  <dcterms:created xsi:type="dcterms:W3CDTF">2015-07-15T01:37:00Z</dcterms:created>
  <dcterms:modified xsi:type="dcterms:W3CDTF">2015-07-15T01:43:00Z</dcterms:modified>
</cp:coreProperties>
</file>